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C42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-1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1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-10"/>
          <w:sz w:val="32"/>
          <w:szCs w:val="32"/>
          <w:highlight w:val="none"/>
          <w:lang w:val="en-US" w:eastAsia="zh-CN"/>
        </w:rPr>
        <w:t>3</w:t>
      </w:r>
    </w:p>
    <w:p w14:paraId="7248D9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/>
        <w:jc w:val="both"/>
        <w:textAlignment w:val="auto"/>
        <w:rPr>
          <w:rFonts w:hint="eastAsia" w:ascii="Times New Roman" w:hAnsi="Times New Roman" w:eastAsia="黑体"/>
          <w:b w:val="0"/>
          <w:bCs w:val="0"/>
          <w:spacing w:val="-10"/>
          <w:sz w:val="32"/>
          <w:szCs w:val="32"/>
          <w:highlight w:val="none"/>
          <w:lang w:val="en-US" w:eastAsia="zh-CN"/>
        </w:rPr>
      </w:pPr>
    </w:p>
    <w:p w14:paraId="01772C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/>
        <w:jc w:val="center"/>
        <w:textAlignment w:val="auto"/>
        <w:rPr>
          <w:rFonts w:ascii="Times New Roman" w:hAnsi="Times New Roman" w:eastAsia="方正小标宋简体"/>
          <w:b w:val="0"/>
          <w:bCs w:val="0"/>
          <w:sz w:val="44"/>
          <w:szCs w:val="44"/>
          <w:highlight w:val="none"/>
        </w:rPr>
      </w:pPr>
      <w:bookmarkStart w:id="0" w:name="_GoBack"/>
      <w:r>
        <w:rPr>
          <w:rFonts w:hint="eastAsia" w:ascii="Times New Roman" w:hAnsi="Times New Roman" w:eastAsia="方正小标宋简体"/>
          <w:b w:val="0"/>
          <w:bCs w:val="0"/>
          <w:sz w:val="44"/>
          <w:szCs w:val="44"/>
          <w:highlight w:val="none"/>
          <w:lang w:val="en-US" w:eastAsia="zh-CN"/>
        </w:rPr>
        <w:t>职称申报</w:t>
      </w:r>
      <w:r>
        <w:rPr>
          <w:rFonts w:hint="eastAsia" w:ascii="Times New Roman" w:hAnsi="Times New Roman" w:eastAsia="方正小标宋简体"/>
          <w:b w:val="0"/>
          <w:bCs w:val="0"/>
          <w:sz w:val="44"/>
          <w:szCs w:val="44"/>
          <w:highlight w:val="none"/>
        </w:rPr>
        <w:t>人员公示证明</w:t>
      </w:r>
    </w:p>
    <w:p w14:paraId="1D9756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jc w:val="both"/>
        <w:textAlignment w:val="auto"/>
        <w:rPr>
          <w:rFonts w:ascii="Times New Roman" w:hAnsi="Times New Roman"/>
          <w:b w:val="0"/>
          <w:bCs w:val="0"/>
          <w:highlight w:val="none"/>
        </w:rPr>
      </w:pPr>
    </w:p>
    <w:bookmarkEnd w:id="0"/>
    <w:p w14:paraId="1C4B3C7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pacing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经审查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XX同志提供的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职称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申报材料和业绩情况真实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有效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准确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无误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其基本情况和申报材料已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按照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规定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XX年XX月XX日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XX月XX日在本单位公示五个工作日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公示期间未收到对该同志的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任何反映。</w:t>
      </w:r>
    </w:p>
    <w:p w14:paraId="0C675FB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pacing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经研究，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同意推荐该同志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参加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u w:val="non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u w:val="none"/>
          <w:lang w:val="en-US" w:eastAsia="zh-CN"/>
        </w:rPr>
        <w:t>职称资格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u w:val="none"/>
          <w:lang w:val="en-US" w:eastAsia="zh-CN"/>
        </w:rPr>
        <w:t>评审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u w:val="none"/>
          <w:lang w:eastAsia="zh-CN"/>
        </w:rPr>
        <w:t>。</w:t>
      </w:r>
    </w:p>
    <w:p w14:paraId="4A9465D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pacing w:line="579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特此证明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。</w:t>
      </w:r>
    </w:p>
    <w:p w14:paraId="4872BB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</w:rPr>
      </w:pPr>
    </w:p>
    <w:p w14:paraId="4BEA84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</w:rPr>
      </w:pPr>
    </w:p>
    <w:p w14:paraId="7107B1E8">
      <w:pPr>
        <w:pStyle w:val="4"/>
        <w:keepNext w:val="0"/>
        <w:keepLines w:val="0"/>
        <w:pageBreakBefore w:val="0"/>
        <w:widowControl w:val="0"/>
        <w:kinsoku/>
        <w:overflowPunct/>
        <w:topLinePunct w:val="0"/>
        <w:autoSpaceDN/>
        <w:bidi w:val="0"/>
        <w:snapToGrid/>
        <w:spacing w:after="0" w:line="579" w:lineRule="exact"/>
        <w:ind w:left="0" w:leftChars="0"/>
        <w:jc w:val="both"/>
        <w:textAlignment w:val="auto"/>
        <w:rPr>
          <w:rFonts w:hint="eastAsia" w:ascii="Times New Roman" w:hAnsi="Times New Roman" w:eastAsia="仿宋_GB2312" w:cs="仿宋_GB2312"/>
          <w:b w:val="0"/>
          <w:bCs w:val="0"/>
          <w:highlight w:val="none"/>
        </w:rPr>
      </w:pPr>
    </w:p>
    <w:p w14:paraId="61D228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4160" w:firstLineChars="1300"/>
        <w:jc w:val="both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</w:rPr>
        <w:t>单位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</w:rPr>
        <w:t>盖章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</w:rPr>
        <w:t>：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 xml:space="preserve">  </w:t>
      </w:r>
    </w:p>
    <w:p w14:paraId="20E7A9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4800" w:firstLineChars="1500"/>
        <w:jc w:val="both"/>
        <w:textAlignment w:val="auto"/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  <w:highlight w:val="none"/>
        </w:rPr>
        <w:t>日</w:t>
      </w:r>
    </w:p>
    <w:p w14:paraId="195637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/>
        <w:jc w:val="both"/>
        <w:textAlignment w:val="auto"/>
        <w:rPr>
          <w:rFonts w:hint="eastAsia" w:ascii="Times New Roman" w:hAnsi="Times New Roman" w:eastAsia="仿宋_GB2312" w:cs="仿宋_GB2312"/>
          <w:b w:val="0"/>
          <w:bCs w:val="0"/>
          <w:spacing w:val="-10"/>
          <w:sz w:val="32"/>
          <w:szCs w:val="32"/>
          <w:highlight w:val="none"/>
        </w:rPr>
      </w:pPr>
    </w:p>
    <w:p w14:paraId="666201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/>
        <w:jc w:val="both"/>
        <w:textAlignment w:val="auto"/>
        <w:rPr>
          <w:rFonts w:hint="eastAsia" w:ascii="Times New Roman" w:hAnsi="Times New Roman" w:eastAsia="仿宋_GB2312" w:cs="仿宋_GB2312"/>
          <w:b w:val="0"/>
          <w:bCs w:val="0"/>
          <w:spacing w:val="-10"/>
          <w:sz w:val="32"/>
          <w:szCs w:val="32"/>
          <w:highlight w:val="none"/>
        </w:rPr>
      </w:pPr>
    </w:p>
    <w:p w14:paraId="2E98A1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/>
        <w:jc w:val="both"/>
        <w:textAlignment w:val="auto"/>
        <w:rPr>
          <w:rFonts w:hint="eastAsia" w:ascii="Times New Roman" w:hAnsi="Times New Roman" w:eastAsia="仿宋_GB2312" w:cs="仿宋_GB2312"/>
          <w:b w:val="0"/>
          <w:bCs w:val="0"/>
          <w:spacing w:val="-10"/>
          <w:sz w:val="32"/>
          <w:szCs w:val="32"/>
          <w:highlight w:val="none"/>
        </w:rPr>
      </w:pPr>
    </w:p>
    <w:p w14:paraId="680C26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/>
        <w:jc w:val="both"/>
        <w:textAlignment w:val="auto"/>
        <w:rPr>
          <w:rFonts w:hint="eastAsia" w:ascii="Times New Roman" w:hAnsi="Times New Roman" w:eastAsia="黑体"/>
          <w:b w:val="0"/>
          <w:bCs w:val="0"/>
          <w:spacing w:val="-10"/>
          <w:sz w:val="32"/>
          <w:szCs w:val="32"/>
          <w:highlight w:val="none"/>
        </w:rPr>
      </w:pPr>
    </w:p>
    <w:p w14:paraId="6D8F3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/>
        <w:jc w:val="both"/>
        <w:textAlignment w:val="auto"/>
        <w:rPr>
          <w:rFonts w:hint="eastAsia" w:ascii="Times New Roman" w:hAnsi="Times New Roman" w:eastAsia="黑体"/>
          <w:b w:val="0"/>
          <w:bCs w:val="0"/>
          <w:spacing w:val="-10"/>
          <w:sz w:val="32"/>
          <w:szCs w:val="32"/>
          <w:highlight w:val="none"/>
        </w:rPr>
      </w:pPr>
    </w:p>
    <w:p w14:paraId="4E4AE2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/>
        <w:jc w:val="both"/>
        <w:textAlignment w:val="auto"/>
        <w:rPr>
          <w:rFonts w:hint="eastAsia" w:ascii="Times New Roman" w:hAnsi="Times New Roman" w:eastAsia="黑体"/>
          <w:b w:val="0"/>
          <w:bCs w:val="0"/>
          <w:spacing w:val="-10"/>
          <w:sz w:val="32"/>
          <w:szCs w:val="32"/>
          <w:highlight w:val="none"/>
        </w:rPr>
      </w:pPr>
    </w:p>
    <w:p w14:paraId="02AB6DE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CB2EA2"/>
    <w:rsid w:val="20CB2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方正小标宋简体" w:cs="Times New Roman"/>
      <w:kern w:val="2"/>
      <w:sz w:val="32"/>
      <w:szCs w:val="32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wordWrap w:val="0"/>
      <w:spacing w:before="0" w:after="160" w:line="240" w:lineRule="auto"/>
      <w:ind w:left="0"/>
      <w:jc w:val="both"/>
      <w:outlineLvl w:val="1"/>
    </w:pPr>
    <w:rPr>
      <w:sz w:val="21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40" w:firstLineChars="200"/>
    </w:pPr>
    <w:rPr>
      <w:rFonts w:ascii="仿宋_GB2312" w:hAnsi="宋体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2025-07-18T10:42:00Z</dcterms:created>
  <dc:creator>黑熊精〰</dc:creator>
  <cp:lastModifiedBy>黑熊精〰</cp:lastModifiedBy>
  <dcterms:modified xsi:type="dcterms:W3CDTF">2025-07-18T10:42:28Z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4C88AC56CC78407C83AF4692F85CB3AB_11</vt:lpwstr>
  </property>
  <property fmtid="{D5CDD505-2E9C-101B-9397-08002B2CF9AE}" pid="4" name="KSOTemplateDocerSaveRecord">
    <vt:lpwstr>eyJoZGlkIjoiOWM5MjlmNzYzM2EyZjVhODBkZTk2YWViZTIwYTVhZGMiLCJ1c2VySWQiOiI1MzE3MzYyMzUifQ==</vt:lpwstr>
  </property>
</Properties>
</file>